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84" w:rsidRPr="00403384" w:rsidRDefault="00403384" w:rsidP="00403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384">
        <w:rPr>
          <w:rFonts w:ascii="Times New Roman" w:hAnsi="Times New Roman" w:cs="Times New Roman"/>
          <w:sz w:val="28"/>
          <w:szCs w:val="28"/>
        </w:rPr>
        <w:t xml:space="preserve">СВОДНАЯ ТАБЛИЦА ОЦЕНКИ УРОВНЕЙ ЭФФЕКТИВНОСТИ ПЕДАГОГИЧЕСКИХ ВОЗДЕЙСТВИЙ </w:t>
      </w:r>
    </w:p>
    <w:p w:rsidR="00403384" w:rsidRPr="00403384" w:rsidRDefault="00403384" w:rsidP="00403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384">
        <w:rPr>
          <w:rFonts w:ascii="Times New Roman" w:hAnsi="Times New Roman" w:cs="Times New Roman"/>
          <w:sz w:val="28"/>
          <w:szCs w:val="28"/>
        </w:rPr>
        <w:t>ПО ОБРАЗОВАТЕЛЬНЫМ ОБЛАСТЯМ</w:t>
      </w:r>
    </w:p>
    <w:p w:rsidR="00403384" w:rsidRPr="00403384" w:rsidRDefault="00403384" w:rsidP="00403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3384" w:rsidRPr="00403384" w:rsidRDefault="00403384" w:rsidP="0040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384">
        <w:rPr>
          <w:rFonts w:ascii="Times New Roman" w:hAnsi="Times New Roman" w:cs="Times New Roman"/>
          <w:sz w:val="28"/>
          <w:szCs w:val="28"/>
        </w:rPr>
        <w:t xml:space="preserve">Возрастная группа:  </w:t>
      </w:r>
    </w:p>
    <w:p w:rsidR="00403384" w:rsidRDefault="00403384" w:rsidP="0040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384">
        <w:rPr>
          <w:rFonts w:ascii="Times New Roman" w:hAnsi="Times New Roman" w:cs="Times New Roman"/>
          <w:sz w:val="28"/>
          <w:szCs w:val="28"/>
        </w:rPr>
        <w:t xml:space="preserve">Воспитатели: </w:t>
      </w:r>
    </w:p>
    <w:p w:rsidR="00403384" w:rsidRPr="00403384" w:rsidRDefault="00403384" w:rsidP="0040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384">
        <w:rPr>
          <w:rFonts w:ascii="Times New Roman" w:hAnsi="Times New Roman" w:cs="Times New Roman"/>
          <w:sz w:val="28"/>
          <w:szCs w:val="28"/>
        </w:rPr>
        <w:t xml:space="preserve">Дата заполнения: </w:t>
      </w:r>
    </w:p>
    <w:p w:rsidR="00D74383" w:rsidRDefault="00D74383" w:rsidP="00D74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825"/>
        <w:gridCol w:w="1312"/>
        <w:gridCol w:w="1234"/>
        <w:gridCol w:w="264"/>
        <w:gridCol w:w="1153"/>
        <w:gridCol w:w="345"/>
        <w:gridCol w:w="1073"/>
        <w:gridCol w:w="237"/>
        <w:gridCol w:w="897"/>
        <w:gridCol w:w="425"/>
        <w:gridCol w:w="851"/>
        <w:gridCol w:w="2551"/>
      </w:tblGrid>
      <w:tr w:rsidR="003032AB" w:rsidRPr="008E4F5E" w:rsidTr="00430D74">
        <w:trPr>
          <w:trHeight w:val="264"/>
        </w:trPr>
        <w:tc>
          <w:tcPr>
            <w:tcW w:w="392" w:type="dxa"/>
            <w:vMerge w:val="restart"/>
          </w:tcPr>
          <w:p w:rsidR="003032AB" w:rsidRPr="003032AB" w:rsidRDefault="003032AB" w:rsidP="00525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5" w:type="dxa"/>
            <w:vMerge w:val="restart"/>
            <w:shd w:val="clear" w:color="auto" w:fill="auto"/>
            <w:vAlign w:val="center"/>
          </w:tcPr>
          <w:p w:rsidR="003032AB" w:rsidRPr="003032AB" w:rsidRDefault="003032AB" w:rsidP="00525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Имя, фамилия ребёнка</w:t>
            </w:r>
          </w:p>
        </w:tc>
        <w:tc>
          <w:tcPr>
            <w:tcW w:w="6515" w:type="dxa"/>
            <w:gridSpan w:val="8"/>
          </w:tcPr>
          <w:p w:rsidR="003032AB" w:rsidRPr="003032AB" w:rsidRDefault="003032AB" w:rsidP="00430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276" w:type="dxa"/>
            <w:gridSpan w:val="2"/>
            <w:vMerge w:val="restart"/>
            <w:textDirection w:val="btLr"/>
          </w:tcPr>
          <w:p w:rsidR="003032AB" w:rsidRPr="003032AB" w:rsidRDefault="003032AB" w:rsidP="00430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2551" w:type="dxa"/>
            <w:vMerge w:val="restart"/>
            <w:vAlign w:val="center"/>
          </w:tcPr>
          <w:p w:rsidR="00403384" w:rsidRPr="00403384" w:rsidRDefault="00403384" w:rsidP="00430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Индивидуальный профиль эффективности </w:t>
            </w:r>
            <w:proofErr w:type="gramStart"/>
            <w:r w:rsidRPr="0040338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педагогических</w:t>
            </w:r>
            <w:proofErr w:type="gramEnd"/>
          </w:p>
          <w:p w:rsidR="003032AB" w:rsidRPr="003032AB" w:rsidRDefault="00403384" w:rsidP="00430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384">
              <w:rPr>
                <w:rFonts w:ascii="Times New Roman" w:hAnsi="Times New Roman" w:cs="Times New Roman"/>
                <w:b/>
                <w:sz w:val="24"/>
                <w:szCs w:val="24"/>
              </w:rPr>
              <w:t>воздействий</w:t>
            </w:r>
          </w:p>
        </w:tc>
      </w:tr>
      <w:tr w:rsidR="003032AB" w:rsidRPr="008E4F5E" w:rsidTr="00430D74">
        <w:trPr>
          <w:cantSplit/>
          <w:trHeight w:val="2081"/>
        </w:trPr>
        <w:tc>
          <w:tcPr>
            <w:tcW w:w="392" w:type="dxa"/>
            <w:vMerge/>
          </w:tcPr>
          <w:p w:rsidR="003032AB" w:rsidRPr="003032AB" w:rsidRDefault="003032AB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  <w:vMerge/>
            <w:shd w:val="clear" w:color="auto" w:fill="auto"/>
          </w:tcPr>
          <w:p w:rsidR="003032AB" w:rsidRPr="003032AB" w:rsidRDefault="003032AB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  <w:textDirection w:val="btLr"/>
            <w:vAlign w:val="center"/>
          </w:tcPr>
          <w:p w:rsidR="003032AB" w:rsidRPr="003032AB" w:rsidRDefault="003032AB" w:rsidP="00430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34" w:type="dxa"/>
            <w:shd w:val="clear" w:color="auto" w:fill="auto"/>
            <w:textDirection w:val="btLr"/>
            <w:vAlign w:val="center"/>
          </w:tcPr>
          <w:p w:rsidR="003032AB" w:rsidRPr="003032AB" w:rsidRDefault="003032AB" w:rsidP="00430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417" w:type="dxa"/>
            <w:gridSpan w:val="2"/>
            <w:shd w:val="clear" w:color="auto" w:fill="auto"/>
            <w:textDirection w:val="btLr"/>
            <w:vAlign w:val="center"/>
          </w:tcPr>
          <w:p w:rsidR="003032AB" w:rsidRPr="003032AB" w:rsidRDefault="003032AB" w:rsidP="00430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18" w:type="dxa"/>
            <w:gridSpan w:val="2"/>
            <w:shd w:val="clear" w:color="auto" w:fill="auto"/>
            <w:textDirection w:val="btLr"/>
            <w:vAlign w:val="center"/>
          </w:tcPr>
          <w:p w:rsidR="003032AB" w:rsidRPr="003032AB" w:rsidRDefault="003032AB" w:rsidP="00430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  <w:vAlign w:val="center"/>
          </w:tcPr>
          <w:p w:rsidR="003032AB" w:rsidRPr="003032AB" w:rsidRDefault="003032AB" w:rsidP="00430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A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76" w:type="dxa"/>
            <w:gridSpan w:val="2"/>
            <w:vMerge/>
            <w:shd w:val="clear" w:color="auto" w:fill="auto"/>
            <w:textDirection w:val="btLr"/>
            <w:vAlign w:val="center"/>
          </w:tcPr>
          <w:p w:rsidR="003032AB" w:rsidRPr="008E4F5E" w:rsidRDefault="003032AB" w:rsidP="00430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textDirection w:val="btLr"/>
            <w:vAlign w:val="center"/>
          </w:tcPr>
          <w:p w:rsidR="003032AB" w:rsidRPr="008E4F5E" w:rsidRDefault="003032AB" w:rsidP="00430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30D74">
        <w:trPr>
          <w:trHeight w:val="264"/>
        </w:trPr>
        <w:tc>
          <w:tcPr>
            <w:tcW w:w="392" w:type="dxa"/>
          </w:tcPr>
          <w:p w:rsidR="008E4F5E" w:rsidRPr="008E4F5E" w:rsidRDefault="00430D74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5" w:type="dxa"/>
            <w:shd w:val="clear" w:color="auto" w:fill="auto"/>
          </w:tcPr>
          <w:p w:rsidR="008E4F5E" w:rsidRPr="00430D74" w:rsidRDefault="008E4F5E" w:rsidP="005257A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12" w:type="dxa"/>
            <w:shd w:val="clear" w:color="auto" w:fill="auto"/>
          </w:tcPr>
          <w:p w:rsidR="008E4F5E" w:rsidRPr="00430D74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8E4F5E" w:rsidRPr="00430D74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E4F5E" w:rsidRPr="00430D74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E4F5E" w:rsidRPr="00430D74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E4F5E" w:rsidRPr="00430D74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E4F5E" w:rsidRPr="00430D74" w:rsidRDefault="008E4F5E" w:rsidP="00430D74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430D74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4F5E" w:rsidRPr="008E4F5E" w:rsidTr="00430D7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30D7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30D7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30D7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30D74">
        <w:trPr>
          <w:trHeight w:val="278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30D7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30D7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30D7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30D7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30D7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30D7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30D7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30D74">
        <w:trPr>
          <w:trHeight w:val="264"/>
        </w:trPr>
        <w:tc>
          <w:tcPr>
            <w:tcW w:w="392" w:type="dxa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F5E" w:rsidRPr="008E4F5E" w:rsidTr="00430D74">
        <w:trPr>
          <w:trHeight w:val="278"/>
        </w:trPr>
        <w:tc>
          <w:tcPr>
            <w:tcW w:w="392" w:type="dxa"/>
          </w:tcPr>
          <w:p w:rsidR="008E4F5E" w:rsidRPr="008E4F5E" w:rsidRDefault="008E4F5E" w:rsidP="00525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5E">
              <w:rPr>
                <w:rFonts w:ascii="Times New Roman" w:hAnsi="Times New Roman" w:cs="Times New Roman"/>
                <w:b/>
                <w:sz w:val="24"/>
                <w:szCs w:val="24"/>
              </w:rPr>
              <w:t>Общий уровень</w:t>
            </w:r>
          </w:p>
        </w:tc>
        <w:tc>
          <w:tcPr>
            <w:tcW w:w="1312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E4F5E" w:rsidRPr="008E4F5E" w:rsidRDefault="008E4F5E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384" w:rsidRPr="008E4F5E" w:rsidTr="008158B3">
        <w:trPr>
          <w:trHeight w:val="278"/>
        </w:trPr>
        <w:tc>
          <w:tcPr>
            <w:tcW w:w="15559" w:type="dxa"/>
            <w:gridSpan w:val="13"/>
          </w:tcPr>
          <w:p w:rsidR="00403384" w:rsidRPr="00403384" w:rsidRDefault="00403384" w:rsidP="00403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3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Уровень эффективности педагогических воздействий</w:t>
            </w:r>
          </w:p>
          <w:p w:rsidR="00403384" w:rsidRPr="00403384" w:rsidRDefault="00403384" w:rsidP="004033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384">
              <w:rPr>
                <w:rFonts w:ascii="Times New Roman" w:hAnsi="Times New Roman" w:cs="Times New Roman"/>
                <w:i/>
                <w:sz w:val="24"/>
                <w:szCs w:val="24"/>
              </w:rPr>
              <w:t>(кол-во детей</w:t>
            </w:r>
            <w:proofErr w:type="gramStart"/>
            <w:r w:rsidRPr="004033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%)</w:t>
            </w:r>
            <w:proofErr w:type="gramEnd"/>
          </w:p>
        </w:tc>
      </w:tr>
      <w:tr w:rsidR="00403384" w:rsidRPr="008E4F5E" w:rsidTr="000E16B7">
        <w:trPr>
          <w:trHeight w:val="278"/>
        </w:trPr>
        <w:tc>
          <w:tcPr>
            <w:tcW w:w="392" w:type="dxa"/>
          </w:tcPr>
          <w:p w:rsidR="00403384" w:rsidRPr="008E4F5E" w:rsidRDefault="00403384" w:rsidP="00525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:rsidR="00403384" w:rsidRPr="00802848" w:rsidRDefault="00403384" w:rsidP="00EA14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28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312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384" w:rsidRPr="008E4F5E" w:rsidTr="000E16B7">
        <w:trPr>
          <w:trHeight w:val="278"/>
        </w:trPr>
        <w:tc>
          <w:tcPr>
            <w:tcW w:w="392" w:type="dxa"/>
          </w:tcPr>
          <w:p w:rsidR="00403384" w:rsidRPr="008E4F5E" w:rsidRDefault="00403384" w:rsidP="00525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:rsidR="00403384" w:rsidRPr="00802848" w:rsidRDefault="00403384" w:rsidP="00EA14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28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312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384" w:rsidRPr="008E4F5E" w:rsidTr="000E16B7">
        <w:trPr>
          <w:trHeight w:val="278"/>
        </w:trPr>
        <w:tc>
          <w:tcPr>
            <w:tcW w:w="392" w:type="dxa"/>
          </w:tcPr>
          <w:p w:rsidR="00403384" w:rsidRPr="008E4F5E" w:rsidRDefault="00403384" w:rsidP="00525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:rsidR="00403384" w:rsidRPr="00802848" w:rsidRDefault="00403384" w:rsidP="00EA14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28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1312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03384" w:rsidRPr="008E4F5E" w:rsidRDefault="00403384" w:rsidP="00525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21FA" w:rsidRDefault="00F721FA" w:rsidP="00D74383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74383" w:rsidRDefault="00D74383" w:rsidP="00D7438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Внимание! при заполнении сводной таблицы в каждую графу вносится цифровое обозначение  (высокий уровень  - 3, средний уровень – 2, низкий уровень – 1), в графу 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Итого баллов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» - сумма 5 показателей, далее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Уровень развития каждого ребёнка </w:t>
      </w:r>
      <w:r>
        <w:rPr>
          <w:rFonts w:ascii="Times New Roman" w:hAnsi="Times New Roman" w:cs="Times New Roman"/>
          <w:color w:val="FF0000"/>
          <w:sz w:val="28"/>
          <w:szCs w:val="28"/>
        </w:rPr>
        <w:t>рассчитывается следующим образом:</w:t>
      </w:r>
    </w:p>
    <w:p w:rsidR="00D74383" w:rsidRDefault="00D74383" w:rsidP="00D743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развития: </w:t>
      </w:r>
    </w:p>
    <w:p w:rsidR="00D74383" w:rsidRDefault="00D74383" w:rsidP="00D743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– 13-15 баллов</w:t>
      </w:r>
    </w:p>
    <w:p w:rsidR="00D74383" w:rsidRDefault="00D74383" w:rsidP="00D743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– 8-12 баллов</w:t>
      </w:r>
    </w:p>
    <w:p w:rsidR="00D74383" w:rsidRDefault="00D74383" w:rsidP="00D743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 -  5 – 8 баллов</w:t>
      </w:r>
    </w:p>
    <w:p w:rsidR="008E4F5E" w:rsidRPr="008E4F5E" w:rsidRDefault="008E4F5E" w:rsidP="00D74383">
      <w:pPr>
        <w:rPr>
          <w:rFonts w:ascii="Times New Roman" w:hAnsi="Times New Roman" w:cs="Times New Roman"/>
          <w:sz w:val="28"/>
          <w:szCs w:val="28"/>
        </w:rPr>
      </w:pPr>
    </w:p>
    <w:sectPr w:rsidR="008E4F5E" w:rsidRPr="008E4F5E" w:rsidSect="008E4F5E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23" w:rsidRDefault="00BE7923" w:rsidP="00403384">
      <w:pPr>
        <w:spacing w:after="0" w:line="240" w:lineRule="auto"/>
      </w:pPr>
      <w:r>
        <w:separator/>
      </w:r>
    </w:p>
  </w:endnote>
  <w:endnote w:type="continuationSeparator" w:id="0">
    <w:p w:rsidR="00BE7923" w:rsidRDefault="00BE7923" w:rsidP="0040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23" w:rsidRDefault="00BE7923" w:rsidP="00403384">
      <w:pPr>
        <w:spacing w:after="0" w:line="240" w:lineRule="auto"/>
      </w:pPr>
      <w:r>
        <w:separator/>
      </w:r>
    </w:p>
  </w:footnote>
  <w:footnote w:type="continuationSeparator" w:id="0">
    <w:p w:rsidR="00BE7923" w:rsidRDefault="00BE7923" w:rsidP="00403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F3"/>
    <w:rsid w:val="000B48EA"/>
    <w:rsid w:val="00302717"/>
    <w:rsid w:val="003032AB"/>
    <w:rsid w:val="00325AE9"/>
    <w:rsid w:val="00403384"/>
    <w:rsid w:val="00430D74"/>
    <w:rsid w:val="008E4F5E"/>
    <w:rsid w:val="009B41F3"/>
    <w:rsid w:val="00B0440E"/>
    <w:rsid w:val="00B836DD"/>
    <w:rsid w:val="00BE7923"/>
    <w:rsid w:val="00C42B3E"/>
    <w:rsid w:val="00D74383"/>
    <w:rsid w:val="00E94A7B"/>
    <w:rsid w:val="00F7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3384"/>
  </w:style>
  <w:style w:type="paragraph" w:styleId="a5">
    <w:name w:val="footer"/>
    <w:basedOn w:val="a"/>
    <w:link w:val="a6"/>
    <w:uiPriority w:val="99"/>
    <w:unhideWhenUsed/>
    <w:rsid w:val="0040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3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3384"/>
  </w:style>
  <w:style w:type="paragraph" w:styleId="a5">
    <w:name w:val="footer"/>
    <w:basedOn w:val="a"/>
    <w:link w:val="a6"/>
    <w:uiPriority w:val="99"/>
    <w:unhideWhenUsed/>
    <w:rsid w:val="0040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</dc:creator>
  <cp:keywords/>
  <dc:description/>
  <cp:lastModifiedBy>Анна</cp:lastModifiedBy>
  <cp:revision>8</cp:revision>
  <dcterms:created xsi:type="dcterms:W3CDTF">2015-03-30T12:12:00Z</dcterms:created>
  <dcterms:modified xsi:type="dcterms:W3CDTF">2017-03-26T12:24:00Z</dcterms:modified>
</cp:coreProperties>
</file>